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C2D" w:rsidRPr="00FC1C2D" w:rsidRDefault="00FC1C2D" w:rsidP="00FC1C2D">
      <w:pPr>
        <w:widowControl w:val="0"/>
        <w:autoSpaceDE w:val="0"/>
        <w:autoSpaceDN w:val="0"/>
        <w:adjustRightInd w:val="0"/>
        <w:spacing w:before="108" w:after="108" w:line="240" w:lineRule="auto"/>
        <w:ind w:left="4111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C1C2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Приложение № 12</w:t>
      </w:r>
    </w:p>
    <w:p w:rsidR="00FC1C2D" w:rsidRPr="00FC1C2D" w:rsidRDefault="00FC1C2D" w:rsidP="00FC1C2D">
      <w:pPr>
        <w:widowControl w:val="0"/>
        <w:autoSpaceDE w:val="0"/>
        <w:autoSpaceDN w:val="0"/>
        <w:adjustRightInd w:val="0"/>
        <w:spacing w:before="108" w:after="108" w:line="240" w:lineRule="auto"/>
        <w:ind w:left="4111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C1C2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 решению </w:t>
      </w:r>
      <w:proofErr w:type="spellStart"/>
      <w:r w:rsidRPr="00FC1C2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Серышевского</w:t>
      </w:r>
      <w:proofErr w:type="spellEnd"/>
      <w:r w:rsidRPr="00FC1C2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районного Совета народных депутатов </w:t>
      </w:r>
    </w:p>
    <w:p w:rsidR="00FC1C2D" w:rsidRPr="00FC1C2D" w:rsidRDefault="00FC1C2D" w:rsidP="00FC1C2D">
      <w:pPr>
        <w:widowControl w:val="0"/>
        <w:autoSpaceDE w:val="0"/>
        <w:autoSpaceDN w:val="0"/>
        <w:adjustRightInd w:val="0"/>
        <w:spacing w:before="108" w:after="108" w:line="240" w:lineRule="auto"/>
        <w:ind w:left="4111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C1C2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____________</w:t>
      </w:r>
      <w:proofErr w:type="gramStart"/>
      <w:r w:rsidRPr="00FC1C2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  №</w:t>
      </w:r>
      <w:proofErr w:type="gramEnd"/>
      <w:r w:rsidRPr="00FC1C2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______</w:t>
      </w:r>
    </w:p>
    <w:p w:rsidR="00FC1C2D" w:rsidRPr="00FC1C2D" w:rsidRDefault="00FC1C2D" w:rsidP="00FC1C2D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"/>
        <w:gridCol w:w="619"/>
        <w:gridCol w:w="4188"/>
        <w:gridCol w:w="132"/>
        <w:gridCol w:w="771"/>
        <w:gridCol w:w="236"/>
        <w:gridCol w:w="1143"/>
        <w:gridCol w:w="447"/>
        <w:gridCol w:w="1396"/>
        <w:gridCol w:w="283"/>
      </w:tblGrid>
      <w:tr w:rsidR="00FC1C2D" w:rsidRPr="00FC1C2D" w:rsidTr="003943FA">
        <w:trPr>
          <w:gridBefore w:val="1"/>
          <w:gridAfter w:val="1"/>
          <w:wBefore w:w="141" w:type="dxa"/>
          <w:wAfter w:w="283" w:type="dxa"/>
          <w:trHeight w:val="1935"/>
        </w:trPr>
        <w:tc>
          <w:tcPr>
            <w:tcW w:w="893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C1C2D" w:rsidRPr="00FC1C2D" w:rsidRDefault="00FC1C2D" w:rsidP="00FC1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C1C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Распределение иного межбюджетного трансферта на финансовое обеспечение расходов по исполнению части полномочий муниципального образования </w:t>
            </w:r>
            <w:proofErr w:type="spellStart"/>
            <w:r w:rsidRPr="00FC1C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Серышевский</w:t>
            </w:r>
            <w:proofErr w:type="spellEnd"/>
            <w:r w:rsidRPr="00FC1C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 сельским поселениям в сфере дорожной деятельности в отношении автомобильных дорог местного значения в границах населенных пунктов поселения на 2020 год и плановый период 2021 и 2022 годов</w:t>
            </w:r>
          </w:p>
        </w:tc>
      </w:tr>
      <w:tr w:rsidR="00FC1C2D" w:rsidRPr="00FC1C2D" w:rsidTr="003943FA">
        <w:trPr>
          <w:gridBefore w:val="1"/>
          <w:gridAfter w:val="2"/>
          <w:wBefore w:w="141" w:type="dxa"/>
          <w:wAfter w:w="1679" w:type="dxa"/>
          <w:trHeight w:val="375"/>
        </w:trPr>
        <w:tc>
          <w:tcPr>
            <w:tcW w:w="4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1C2D" w:rsidRPr="00FC1C2D" w:rsidRDefault="00FC1C2D" w:rsidP="00FC1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1C2D" w:rsidRPr="00FC1C2D" w:rsidRDefault="00FC1C2D" w:rsidP="00FC1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1C2D" w:rsidRPr="00FC1C2D" w:rsidRDefault="00FC1C2D" w:rsidP="00FC1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1C2D" w:rsidRPr="00FC1C2D" w:rsidRDefault="00FC1C2D" w:rsidP="00FC1C2D">
            <w:pPr>
              <w:spacing w:after="0" w:line="240" w:lineRule="auto"/>
              <w:ind w:left="-141" w:right="-6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C2D" w:rsidRPr="00FC1C2D" w:rsidTr="003943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760" w:type="dxa"/>
            <w:gridSpan w:val="2"/>
            <w:shd w:val="clear" w:color="auto" w:fill="auto"/>
            <w:vAlign w:val="center"/>
          </w:tcPr>
          <w:p w:rsidR="00FC1C2D" w:rsidRPr="00FC1C2D" w:rsidRDefault="00FC1C2D" w:rsidP="00FC1C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188" w:type="dxa"/>
            <w:shd w:val="clear" w:color="auto" w:fill="auto"/>
            <w:vAlign w:val="center"/>
          </w:tcPr>
          <w:p w:rsidR="00FC1C2D" w:rsidRPr="00FC1C2D" w:rsidRDefault="00FC1C2D" w:rsidP="00FC1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282" w:type="dxa"/>
            <w:gridSpan w:val="4"/>
            <w:shd w:val="clear" w:color="auto" w:fill="auto"/>
            <w:vAlign w:val="center"/>
          </w:tcPr>
          <w:p w:rsidR="00FC1C2D" w:rsidRPr="00FC1C2D" w:rsidRDefault="00FC1C2D" w:rsidP="00FC1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</w:tcPr>
          <w:p w:rsidR="00FC1C2D" w:rsidRPr="00FC1C2D" w:rsidRDefault="00FC1C2D" w:rsidP="00FC1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C1C2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(</w:t>
            </w:r>
            <w:proofErr w:type="spellStart"/>
            <w:r w:rsidRPr="00FC1C2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тыс.рублей</w:t>
            </w:r>
            <w:proofErr w:type="spellEnd"/>
            <w:r w:rsidRPr="00FC1C2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)</w:t>
            </w:r>
          </w:p>
        </w:tc>
      </w:tr>
    </w:tbl>
    <w:p w:rsidR="007C5066" w:rsidRDefault="007C506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079"/>
        <w:gridCol w:w="1559"/>
        <w:gridCol w:w="1560"/>
        <w:gridCol w:w="1553"/>
      </w:tblGrid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C2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079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C2D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1559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C2D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560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C2D"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553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C2D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9" w:type="dxa"/>
          </w:tcPr>
          <w:p w:rsidR="00FC1C2D" w:rsidRPr="00FC1C2D" w:rsidRDefault="00FC1C2D" w:rsidP="00FC1C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C2D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559" w:type="dxa"/>
          </w:tcPr>
          <w:p w:rsidR="00FC1C2D" w:rsidRPr="00FC1C2D" w:rsidRDefault="00066782" w:rsidP="00FC1C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8543,9</w:t>
            </w:r>
          </w:p>
        </w:tc>
        <w:tc>
          <w:tcPr>
            <w:tcW w:w="1560" w:type="dxa"/>
          </w:tcPr>
          <w:p w:rsidR="00FC1C2D" w:rsidRPr="00FC1C2D" w:rsidRDefault="00066782" w:rsidP="00FC1C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8520,0</w:t>
            </w:r>
          </w:p>
        </w:tc>
        <w:tc>
          <w:tcPr>
            <w:tcW w:w="1553" w:type="dxa"/>
          </w:tcPr>
          <w:p w:rsidR="00FC1C2D" w:rsidRPr="00FC1C2D" w:rsidRDefault="00066782" w:rsidP="00FC1C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9227,6</w:t>
            </w:r>
            <w:bookmarkStart w:id="0" w:name="_GoBack"/>
            <w:bookmarkEnd w:id="0"/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79" w:type="dxa"/>
          </w:tcPr>
          <w:p w:rsidR="00FC1C2D" w:rsidRPr="00FC1C2D" w:rsidRDefault="00FC1C2D" w:rsidP="00FC1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Аргинский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679,3</w:t>
            </w:r>
          </w:p>
        </w:tc>
        <w:tc>
          <w:tcPr>
            <w:tcW w:w="1560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677,4</w:t>
            </w:r>
          </w:p>
        </w:tc>
        <w:tc>
          <w:tcPr>
            <w:tcW w:w="1553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733,6</w:t>
            </w:r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79" w:type="dxa"/>
          </w:tcPr>
          <w:p w:rsidR="00FC1C2D" w:rsidRPr="00FC1C2D" w:rsidRDefault="00FC1C2D" w:rsidP="00FC1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Большесазанский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599,7</w:t>
            </w:r>
          </w:p>
        </w:tc>
        <w:tc>
          <w:tcPr>
            <w:tcW w:w="1560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598,0</w:t>
            </w:r>
          </w:p>
        </w:tc>
        <w:tc>
          <w:tcPr>
            <w:tcW w:w="1553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647,7</w:t>
            </w:r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79" w:type="dxa"/>
          </w:tcPr>
          <w:p w:rsidR="00FC1C2D" w:rsidRPr="00FC1C2D" w:rsidRDefault="00FC1C2D" w:rsidP="00FC1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Водораздельненский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122,4</w:t>
            </w:r>
          </w:p>
        </w:tc>
        <w:tc>
          <w:tcPr>
            <w:tcW w:w="1560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122,0</w:t>
            </w:r>
          </w:p>
        </w:tc>
        <w:tc>
          <w:tcPr>
            <w:tcW w:w="1553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132,2</w:t>
            </w:r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79" w:type="dxa"/>
          </w:tcPr>
          <w:p w:rsidR="00FC1C2D" w:rsidRPr="00FC1C2D" w:rsidRDefault="00FC1C2D" w:rsidP="00FC1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Казанский сельсовет</w:t>
            </w:r>
          </w:p>
        </w:tc>
        <w:tc>
          <w:tcPr>
            <w:tcW w:w="1559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383,6</w:t>
            </w:r>
          </w:p>
        </w:tc>
        <w:tc>
          <w:tcPr>
            <w:tcW w:w="1560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382,6</w:t>
            </w:r>
          </w:p>
        </w:tc>
        <w:tc>
          <w:tcPr>
            <w:tcW w:w="1553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414,3</w:t>
            </w:r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FC1C2D" w:rsidRPr="00FC1C2D" w:rsidRDefault="00FC1C2D" w:rsidP="00FC1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Лебяжьевский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477,3</w:t>
            </w:r>
          </w:p>
        </w:tc>
        <w:tc>
          <w:tcPr>
            <w:tcW w:w="1560" w:type="dxa"/>
          </w:tcPr>
          <w:p w:rsidR="00FC1C2D" w:rsidRPr="00FC1C2D" w:rsidRDefault="009116E1" w:rsidP="009116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475</w:t>
            </w:r>
            <w:r w:rsidR="005B5C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3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515,5</w:t>
            </w:r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79" w:type="dxa"/>
          </w:tcPr>
          <w:p w:rsidR="00FC1C2D" w:rsidRPr="00FC1C2D" w:rsidRDefault="00FC1C2D" w:rsidP="00FC1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Лермонтовский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688,0</w:t>
            </w:r>
          </w:p>
        </w:tc>
        <w:tc>
          <w:tcPr>
            <w:tcW w:w="1560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686,1</w:t>
            </w:r>
          </w:p>
        </w:tc>
        <w:tc>
          <w:tcPr>
            <w:tcW w:w="1553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743,0</w:t>
            </w:r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79" w:type="dxa"/>
          </w:tcPr>
          <w:p w:rsidR="00FC1C2D" w:rsidRPr="00FC1C2D" w:rsidRDefault="00C078BA" w:rsidP="00FC1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Новосергеевский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584,4</w:t>
            </w:r>
          </w:p>
        </w:tc>
        <w:tc>
          <w:tcPr>
            <w:tcW w:w="1560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582,8</w:t>
            </w:r>
          </w:p>
        </w:tc>
        <w:tc>
          <w:tcPr>
            <w:tcW w:w="1553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631,2</w:t>
            </w:r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79" w:type="dxa"/>
          </w:tcPr>
          <w:p w:rsidR="00FC1C2D" w:rsidRPr="00FC1C2D" w:rsidRDefault="00C078BA" w:rsidP="00FC1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Озерненский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746,6</w:t>
            </w:r>
          </w:p>
        </w:tc>
        <w:tc>
          <w:tcPr>
            <w:tcW w:w="1560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744,5</w:t>
            </w:r>
          </w:p>
        </w:tc>
        <w:tc>
          <w:tcPr>
            <w:tcW w:w="1553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806,3</w:t>
            </w:r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79" w:type="dxa"/>
          </w:tcPr>
          <w:p w:rsidR="00FC1C2D" w:rsidRPr="00FC1C2D" w:rsidRDefault="00C078BA" w:rsidP="00FC1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Полянский сельсовет</w:t>
            </w:r>
          </w:p>
        </w:tc>
        <w:tc>
          <w:tcPr>
            <w:tcW w:w="1559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442,4</w:t>
            </w:r>
          </w:p>
        </w:tc>
        <w:tc>
          <w:tcPr>
            <w:tcW w:w="1560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441,2</w:t>
            </w:r>
          </w:p>
        </w:tc>
        <w:tc>
          <w:tcPr>
            <w:tcW w:w="1553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477,8</w:t>
            </w:r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79" w:type="dxa"/>
          </w:tcPr>
          <w:p w:rsidR="00FC1C2D" w:rsidRPr="00FC1C2D" w:rsidRDefault="00C078BA" w:rsidP="00FC1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Сосновский сельсовет</w:t>
            </w:r>
          </w:p>
        </w:tc>
        <w:tc>
          <w:tcPr>
            <w:tcW w:w="1559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360,9</w:t>
            </w:r>
          </w:p>
        </w:tc>
        <w:tc>
          <w:tcPr>
            <w:tcW w:w="1560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359,9</w:t>
            </w:r>
          </w:p>
        </w:tc>
        <w:tc>
          <w:tcPr>
            <w:tcW w:w="1553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389,8</w:t>
            </w:r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79" w:type="dxa"/>
          </w:tcPr>
          <w:p w:rsidR="00FC1C2D" w:rsidRPr="00FC1C2D" w:rsidRDefault="00C078BA" w:rsidP="00FC1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Томский сельсовет</w:t>
            </w:r>
          </w:p>
        </w:tc>
        <w:tc>
          <w:tcPr>
            <w:tcW w:w="1559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1748,9</w:t>
            </w:r>
          </w:p>
        </w:tc>
        <w:tc>
          <w:tcPr>
            <w:tcW w:w="1560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1744,0</w:t>
            </w:r>
          </w:p>
        </w:tc>
        <w:tc>
          <w:tcPr>
            <w:tcW w:w="1553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1888,9</w:t>
            </w:r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079" w:type="dxa"/>
          </w:tcPr>
          <w:p w:rsidR="00FC1C2D" w:rsidRPr="00FC1C2D" w:rsidRDefault="00C078BA" w:rsidP="00FC1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Украинский сельсовет</w:t>
            </w:r>
          </w:p>
        </w:tc>
        <w:tc>
          <w:tcPr>
            <w:tcW w:w="1559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327,4</w:t>
            </w:r>
          </w:p>
        </w:tc>
        <w:tc>
          <w:tcPr>
            <w:tcW w:w="1560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326,5</w:t>
            </w:r>
          </w:p>
        </w:tc>
        <w:tc>
          <w:tcPr>
            <w:tcW w:w="1553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353,6</w:t>
            </w:r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079" w:type="dxa"/>
          </w:tcPr>
          <w:p w:rsidR="00FC1C2D" w:rsidRPr="00FC1C2D" w:rsidRDefault="00C078BA" w:rsidP="00FC1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Фроловский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533,4</w:t>
            </w:r>
          </w:p>
        </w:tc>
        <w:tc>
          <w:tcPr>
            <w:tcW w:w="1560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531,9</w:t>
            </w:r>
          </w:p>
        </w:tc>
        <w:tc>
          <w:tcPr>
            <w:tcW w:w="1553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576,1</w:t>
            </w:r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079" w:type="dxa"/>
          </w:tcPr>
          <w:p w:rsidR="00FC1C2D" w:rsidRPr="00FC1C2D" w:rsidRDefault="00C078BA" w:rsidP="00FC1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Широкологский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422,4</w:t>
            </w:r>
          </w:p>
        </w:tc>
        <w:tc>
          <w:tcPr>
            <w:tcW w:w="1560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421,2</w:t>
            </w:r>
          </w:p>
        </w:tc>
        <w:tc>
          <w:tcPr>
            <w:tcW w:w="1553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456,2</w:t>
            </w:r>
          </w:p>
        </w:tc>
      </w:tr>
      <w:tr w:rsidR="00FC1C2D" w:rsidRPr="00FC1C2D" w:rsidTr="00FC1C2D">
        <w:tc>
          <w:tcPr>
            <w:tcW w:w="594" w:type="dxa"/>
          </w:tcPr>
          <w:p w:rsidR="00FC1C2D" w:rsidRPr="00FC1C2D" w:rsidRDefault="00FC1C2D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079" w:type="dxa"/>
          </w:tcPr>
          <w:p w:rsidR="00FC1C2D" w:rsidRPr="00FC1C2D" w:rsidRDefault="00C078BA" w:rsidP="00FC1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муниципальным имуществом и приватизации (резерв)</w:t>
            </w:r>
          </w:p>
        </w:tc>
        <w:tc>
          <w:tcPr>
            <w:tcW w:w="1559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427,2</w:t>
            </w:r>
          </w:p>
        </w:tc>
        <w:tc>
          <w:tcPr>
            <w:tcW w:w="1560" w:type="dxa"/>
          </w:tcPr>
          <w:p w:rsidR="00FC1C2D" w:rsidRPr="00FC1C2D" w:rsidRDefault="00C078BA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426,0</w:t>
            </w:r>
          </w:p>
        </w:tc>
        <w:tc>
          <w:tcPr>
            <w:tcW w:w="1553" w:type="dxa"/>
          </w:tcPr>
          <w:p w:rsidR="00FC1C2D" w:rsidRPr="00FC1C2D" w:rsidRDefault="005B5C2E" w:rsidP="00FC1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461,4</w:t>
            </w:r>
          </w:p>
        </w:tc>
      </w:tr>
    </w:tbl>
    <w:p w:rsidR="00FC1C2D" w:rsidRPr="00FC1C2D" w:rsidRDefault="00FC1C2D" w:rsidP="00FC1C2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C1C2D" w:rsidRPr="00FC1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C2D"/>
    <w:rsid w:val="00066782"/>
    <w:rsid w:val="005B5C2E"/>
    <w:rsid w:val="007C5066"/>
    <w:rsid w:val="009116E1"/>
    <w:rsid w:val="00C078BA"/>
    <w:rsid w:val="00FC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248B1"/>
  <w15:chartTrackingRefBased/>
  <w15:docId w15:val="{BD701979-F2F6-41D5-B945-0710C53A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1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1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16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6</cp:revision>
  <cp:lastPrinted>2019-12-12T23:25:00Z</cp:lastPrinted>
  <dcterms:created xsi:type="dcterms:W3CDTF">2019-12-12T07:51:00Z</dcterms:created>
  <dcterms:modified xsi:type="dcterms:W3CDTF">2019-12-12T23:35:00Z</dcterms:modified>
</cp:coreProperties>
</file>